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CF552" w14:textId="77777777" w:rsidR="0045622B" w:rsidRPr="007804A4" w:rsidRDefault="0045622B" w:rsidP="0045622B">
      <w:pPr>
        <w:pStyle w:val="Nimi"/>
        <w:rPr>
          <w:rFonts w:ascii="Tahoma" w:hAnsi="Tahoma" w:cs="Tahoma"/>
        </w:rPr>
      </w:pPr>
      <w:r w:rsidRPr="0045622B">
        <w:rPr>
          <w:rFonts w:ascii="Tahoma" w:hAnsi="Tahoma" w:cs="Tahoma"/>
          <w:noProof/>
        </w:rPr>
        <w:drawing>
          <wp:anchor distT="0" distB="0" distL="114300" distR="114300" simplePos="0" relativeHeight="251678720" behindDoc="0" locked="0" layoutInCell="1" allowOverlap="1" wp14:anchorId="1777A60B" wp14:editId="6429B269">
            <wp:simplePos x="0" y="0"/>
            <wp:positionH relativeFrom="column">
              <wp:posOffset>-2461961</wp:posOffset>
            </wp:positionH>
            <wp:positionV relativeFrom="paragraph">
              <wp:posOffset>-303837</wp:posOffset>
            </wp:positionV>
            <wp:extent cx="1644631" cy="2113265"/>
            <wp:effectExtent l="0" t="0" r="0" b="1905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31" cy="211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sdt>
        <w:sdtPr>
          <w:rPr>
            <w:rFonts w:ascii="Tahoma" w:hAnsi="Tahoma" w:cs="Tahoma"/>
          </w:rPr>
          <w:alias w:val="Oma nimi"/>
          <w:tag w:val=""/>
          <w:id w:val="177164487"/>
          <w:placeholder>
            <w:docPart w:val="F746EAB512954BC891EC6117249F0A0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 w:multiLine="1"/>
        </w:sdtPr>
        <w:sdtEndPr/>
        <w:sdtContent>
          <w:r>
            <w:rPr>
              <w:rFonts w:ascii="Tahoma" w:hAnsi="Tahoma" w:cs="Tahoma"/>
            </w:rPr>
            <w:t>E- juniorit</w:t>
          </w:r>
        </w:sdtContent>
      </w:sdt>
    </w:p>
    <w:p w14:paraId="3D9C0070" w14:textId="3198E1C0" w:rsidR="0045622B" w:rsidRDefault="00182C39" w:rsidP="0045622B">
      <w:pPr>
        <w:pStyle w:val="Pivmr"/>
        <w:rPr>
          <w:rFonts w:ascii="Tahoma" w:hAnsi="Tahoma" w:cs="Tahoma"/>
        </w:rPr>
      </w:pPr>
      <w:r>
        <w:rPr>
          <w:rFonts w:ascii="Tahoma" w:hAnsi="Tahoma" w:cs="Tahoma"/>
        </w:rPr>
        <w:t>AIKUISTEN</w:t>
      </w:r>
      <w:r w:rsidR="0045622B">
        <w:rPr>
          <w:rFonts w:ascii="Tahoma" w:hAnsi="Tahoma" w:cs="Tahoma"/>
        </w:rPr>
        <w:t xml:space="preserve"> KANSSA SOVITUT PELISÄÄNNÖT</w:t>
      </w:r>
      <w:r w:rsidR="00646198">
        <w:rPr>
          <w:rFonts w:ascii="Tahoma" w:hAnsi="Tahoma" w:cs="Tahoma"/>
        </w:rPr>
        <w:t xml:space="preserve"> </w:t>
      </w:r>
    </w:p>
    <w:p w14:paraId="24C9A4A1" w14:textId="77777777" w:rsidR="0045622B" w:rsidRPr="0045622B" w:rsidRDefault="00182C39" w:rsidP="0045622B">
      <w:pPr>
        <w:pStyle w:val="Pivmr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sz w:val="32"/>
        </w:rPr>
        <w:t>Jos lapsi kertoo tulleensa kiusatuksi, tai nähneensä kiusaamista, otetaan ensin yhteyttä valmentajaan.</w:t>
      </w:r>
    </w:p>
    <w:p w14:paraId="66BD717A" w14:textId="77777777" w:rsidR="0045622B" w:rsidRPr="0045622B" w:rsidRDefault="00182C39" w:rsidP="0045622B">
      <w:pPr>
        <w:pStyle w:val="Pivmr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sz w:val="32"/>
        </w:rPr>
        <w:t>Myös vanhemmat kuuntelevat, kun pilli soi, kun ovat seuraamassa harjoituksia.</w:t>
      </w:r>
    </w:p>
    <w:p w14:paraId="0CB74FFB" w14:textId="77777777" w:rsidR="0045622B" w:rsidRPr="0045622B" w:rsidRDefault="00182C39" w:rsidP="0045622B">
      <w:pPr>
        <w:pStyle w:val="Pivmr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sz w:val="32"/>
        </w:rPr>
        <w:t>Hyväksymme jäähykäytännön tilanteissa, missä lapsi ei tottele ohjeita.</w:t>
      </w:r>
    </w:p>
    <w:p w14:paraId="6F8410EB" w14:textId="77777777" w:rsidR="0045622B" w:rsidRPr="00182C39" w:rsidRDefault="00182C39" w:rsidP="00182C39">
      <w:pPr>
        <w:pStyle w:val="Pivmr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sz w:val="32"/>
        </w:rPr>
        <w:t>Juomapulloihin vain vettä. Turnauksen eväissä saa olla mehua.</w:t>
      </w:r>
      <w:r w:rsidR="0045622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AE4BC0" wp14:editId="6F9CC3E9">
                <wp:simplePos x="0" y="0"/>
                <wp:positionH relativeFrom="page">
                  <wp:posOffset>-2214880</wp:posOffset>
                </wp:positionH>
                <wp:positionV relativeFrom="page">
                  <wp:posOffset>6125210</wp:posOffset>
                </wp:positionV>
                <wp:extent cx="7007860" cy="859790"/>
                <wp:effectExtent l="6985" t="12065" r="9525" b="9525"/>
                <wp:wrapSquare wrapText="bothSides"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00786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BBD65" w14:textId="77777777" w:rsidR="001144F2" w:rsidRPr="0045622B" w:rsidRDefault="0045622B" w:rsidP="0045622B">
                            <w:pPr>
                              <w:pStyle w:val="Trkekohta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ahoma" w:hAnsi="Tahoma" w:cs="Tahoma"/>
                                <w:sz w:val="96"/>
                              </w:rPr>
                            </w:pPr>
                            <w:r w:rsidRPr="0045622B">
                              <w:rPr>
                                <w:rFonts w:ascii="Tahoma" w:hAnsi="Tahoma" w:cs="Tahoma"/>
                                <w:sz w:val="96"/>
                              </w:rPr>
                              <w:t>URHEILUN PELISÄÄNNÖT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856B0" id="_x0000_t202" coordsize="21600,21600" o:spt="202" path="m,l,21600r21600,l21600,xe">
                <v:stroke joinstyle="miter"/>
                <v:path gradientshapeok="t" o:connecttype="rect"/>
              </v:shapetype>
              <v:shape id="Tekstiruutu 11" o:spid="_x0000_s1026" type="#_x0000_t202" style="position:absolute;left:0;text-align:left;margin-left:-174.4pt;margin-top:482.3pt;width:551.8pt;height:67.7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2xUggIAAGYFAAAOAAAAZHJzL2Uyb0RvYy54bWysVFFP2zAQfp+0/2D5faRlokBFijoQ0yQE&#10;aDDx7Do2jXBsz7606X79PjtJQWwvTMuDdbn77nz33fnOzrvGsI0KsXa25NODCWfKSlfV9qnkPx6u&#10;Pp1wFknYShhnVcl3KvLzxccPZ1s/V4du7UylAkMQG+dbX/I1kZ8XRZRr1Yh44LyyMGoXGkH4DU9F&#10;FcQW0RtTHE4ms2LrQuWDkypGaC97I1/k+ForSbdaR0XMlBy5UT5DPlfpLBZnYv4UhF/XckhD/EMW&#10;jagtLt2HuhQkWBvqP0I1tQwuOk0H0jWF07qWKteAaqaTN9Xcr4VXuRaQE/2epvj/wsqbzV1gdYXe&#10;TTmzokGPHtRzpDq0LbUMWlC09XEO5L0HlrovrgN81EcoU+WdDg0LDgxPZ+gMvkwISmSAg/vdnm/V&#10;EZNQHk8mxyczmCRsJ0enx6e5IUUfLAX1IdJX5RqWhJIH9DNHFZvrSEgM0BGS4NZd1cbknhrLtiWf&#10;fT7q09hb4GFswqo8HUOYVGBfSJZoZ1TCGPtdabCTC0iKPJfqwgS2EZgoIaWylKnIcYFOKI0k3uM4&#10;4F+yeo9zX8d4s7O0d25q60Km603a1fOYsu7xIPJV3UmkbtUNjV+5aoe+59aiV9HLqxrduBaR7kTA&#10;a4ESG4BucWjjwLobJM7WLvz6mz7hMcSwcrbF6yt5/NmKoDgz3yzGGyFpFMIorEbBts2FA/2YWGST&#10;RTgEMqOog2sesRiW6RaYhJW4q+Q0ihfU7wAsFqmWywzCg/SCru29lyl06kaarYfuUQQ/DCBhdG/c&#10;+C7F/M0c9tjkad2yJafrPKSJ0J7FgWg85jy7w+JJ2+L1f0a9rMfFbwAAAP//AwBQSwMEFAAGAAgA&#10;AAAhAAw1jLrhAAAADAEAAA8AAABkcnMvZG93bnJldi54bWxMj8FOwzAQRO9I/IO1SNyo3TahIcSp&#10;UBH0Wkorwc2N3SRKvI5stw18PcsJjqN5mn1bLEfbs7PxoXUoYToRwAxWTrdYS9i9v9xlwEJUqFXv&#10;0Ej4MgGW5fVVoXLtLvhmzttYMxrBkCsJTYxDznmoGmNVmLjBIHVH562KFH3NtVcXGrc9nwlxz61q&#10;kS40ajCrxlTd9mQlbDr//LFK1g/H12+9H8YOsf1cS3l7Mz49AotmjH8w/OqTOpTkdHAn1IH1lOfp&#10;nFAJSSZSYETMFmIB7EBVmiVT4GXB/z9R/gAAAP//AwBQSwECLQAUAAYACAAAACEAtoM4kv4AAADh&#10;AQAAEwAAAAAAAAAAAAAAAAAAAAAAW0NvbnRlbnRfVHlwZXNdLnhtbFBLAQItABQABgAIAAAAIQA4&#10;/SH/1gAAAJQBAAALAAAAAAAAAAAAAAAAAC8BAABfcmVscy8ucmVsc1BLAQItABQABgAIAAAAIQBs&#10;i2xUggIAAGYFAAAOAAAAAAAAAAAAAAAAAC4CAABkcnMvZTJvRG9jLnhtbFBLAQItABQABgAIAAAA&#10;IQAMNYy64QAAAAwBAAAPAAAAAAAAAAAAAAAAANwEAABkcnMvZG93bnJldi54bWxQSwUGAAAAAAQA&#10;BADzAAAA6gUAAAAA&#10;" filled="f" stroked="f" strokeweight=".5pt">
                <v:textbox inset="0,0,0,0">
                  <w:txbxContent>
                    <w:p w:rsidR="001144F2" w:rsidRPr="0045622B" w:rsidRDefault="0045622B" w:rsidP="0045622B">
                      <w:pPr>
                        <w:pStyle w:val="Trkekohta"/>
                        <w:numPr>
                          <w:ilvl w:val="0"/>
                          <w:numId w:val="0"/>
                        </w:numPr>
                        <w:rPr>
                          <w:rFonts w:ascii="Tahoma" w:hAnsi="Tahoma" w:cs="Tahoma"/>
                          <w:sz w:val="96"/>
                        </w:rPr>
                      </w:pPr>
                      <w:r w:rsidRPr="0045622B">
                        <w:rPr>
                          <w:rFonts w:ascii="Tahoma" w:hAnsi="Tahoma" w:cs="Tahoma"/>
                          <w:sz w:val="96"/>
                        </w:rPr>
                        <w:t>URHEILUN PELISÄÄNNÖT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88A052D" w14:textId="77777777" w:rsidR="0045622B" w:rsidRPr="0045622B" w:rsidRDefault="0045622B" w:rsidP="0045622B">
      <w:pPr>
        <w:pStyle w:val="Pivmr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sz w:val="32"/>
        </w:rPr>
        <w:t>Turnauksen jälkeen avataan karkkipussit</w:t>
      </w:r>
      <w:r w:rsidR="00182C39">
        <w:rPr>
          <w:rFonts w:ascii="Tahoma" w:hAnsi="Tahoma" w:cs="Tahoma"/>
          <w:sz w:val="32"/>
        </w:rPr>
        <w:t>, eli kesken pelien ei herkutella. Alamme opettelemaan urheilullisia elämäntapoja.</w:t>
      </w:r>
    </w:p>
    <w:p w14:paraId="21F5684A" w14:textId="77777777" w:rsidR="00646198" w:rsidRDefault="00182C39" w:rsidP="00646198">
      <w:pPr>
        <w:pStyle w:val="Pivmr"/>
        <w:numPr>
          <w:ilvl w:val="0"/>
          <w:numId w:val="19"/>
        </w:numPr>
        <w:spacing w:after="0"/>
        <w:ind w:left="714" w:hanging="357"/>
        <w:rPr>
          <w:rFonts w:ascii="Tahoma" w:hAnsi="Tahoma" w:cs="Tahoma"/>
          <w:sz w:val="32"/>
        </w:rPr>
      </w:pPr>
      <w:r w:rsidRPr="00182C39">
        <w:rPr>
          <w:rFonts w:ascii="Tahoma" w:hAnsi="Tahoma" w:cs="Tahoma"/>
          <w:sz w:val="32"/>
        </w:rPr>
        <w:t>Kannustamme hyvistä suorituksista.</w:t>
      </w:r>
    </w:p>
    <w:p w14:paraId="5EAEA9A9" w14:textId="77777777" w:rsidR="006F5D39" w:rsidRDefault="006F5D39" w:rsidP="00646198"/>
    <w:p w14:paraId="6DAF9CDF" w14:textId="26BBE236" w:rsidR="006F5D39" w:rsidRDefault="006F5D39" w:rsidP="006F5D39">
      <w:pPr>
        <w:spacing w:after="0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 xml:space="preserve">Vastuuvalmentaja </w:t>
      </w:r>
      <w:r>
        <w:rPr>
          <w:rFonts w:ascii="Tahoma" w:hAnsi="Tahoma" w:cs="Tahoma"/>
          <w:sz w:val="32"/>
        </w:rPr>
        <w:tab/>
      </w:r>
      <w:r w:rsidR="00B45716">
        <w:rPr>
          <w:rFonts w:ascii="Tahoma" w:hAnsi="Tahoma" w:cs="Tahoma"/>
          <w:sz w:val="32"/>
        </w:rPr>
        <w:t>xxx</w:t>
      </w:r>
    </w:p>
    <w:p w14:paraId="0522071C" w14:textId="6AA94E7C" w:rsidR="006F5D39" w:rsidRDefault="006F5D39" w:rsidP="006F5D39">
      <w:pPr>
        <w:spacing w:after="0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Valmentaja</w:t>
      </w:r>
      <w:r>
        <w:rPr>
          <w:rFonts w:ascii="Tahoma" w:hAnsi="Tahoma" w:cs="Tahoma"/>
          <w:sz w:val="32"/>
        </w:rPr>
        <w:tab/>
      </w:r>
      <w:r>
        <w:rPr>
          <w:rFonts w:ascii="Tahoma" w:hAnsi="Tahoma" w:cs="Tahoma"/>
          <w:sz w:val="32"/>
        </w:rPr>
        <w:tab/>
      </w:r>
      <w:proofErr w:type="spellStart"/>
      <w:r w:rsidR="00B45716">
        <w:rPr>
          <w:rFonts w:ascii="Tahoma" w:hAnsi="Tahoma" w:cs="Tahoma"/>
          <w:sz w:val="32"/>
        </w:rPr>
        <w:t>yyy</w:t>
      </w:r>
      <w:proofErr w:type="spellEnd"/>
    </w:p>
    <w:p w14:paraId="05776676" w14:textId="772C4DE4" w:rsidR="006F5D39" w:rsidRPr="006F5D39" w:rsidRDefault="006F5D39" w:rsidP="006F5D39">
      <w:pPr>
        <w:spacing w:after="0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Joukkueenjohtaja</w:t>
      </w:r>
      <w:r>
        <w:rPr>
          <w:rFonts w:ascii="Tahoma" w:hAnsi="Tahoma" w:cs="Tahoma"/>
          <w:sz w:val="32"/>
        </w:rPr>
        <w:tab/>
      </w:r>
      <w:r>
        <w:rPr>
          <w:rFonts w:ascii="Tahoma" w:hAnsi="Tahoma" w:cs="Tahoma"/>
          <w:sz w:val="32"/>
        </w:rPr>
        <w:tab/>
      </w:r>
      <w:r w:rsidR="00B45716">
        <w:rPr>
          <w:rFonts w:ascii="Tahoma" w:hAnsi="Tahoma" w:cs="Tahoma"/>
          <w:sz w:val="32"/>
        </w:rPr>
        <w:t>zzz</w:t>
      </w:r>
    </w:p>
    <w:p w14:paraId="50A27390" w14:textId="77777777" w:rsidR="006F5D39" w:rsidRPr="00646198" w:rsidRDefault="006F5D39" w:rsidP="006F5D39">
      <w:pPr>
        <w:spacing w:after="0"/>
      </w:pPr>
    </w:p>
    <w:p w14:paraId="03384C15" w14:textId="77777777" w:rsidR="00646198" w:rsidRDefault="00646198" w:rsidP="00646198"/>
    <w:p w14:paraId="21CB8345" w14:textId="77777777" w:rsidR="001144F2" w:rsidRPr="00646198" w:rsidRDefault="001144F2" w:rsidP="00646198">
      <w:pPr>
        <w:pStyle w:val="Pivmr"/>
        <w:spacing w:after="0" w:line="240" w:lineRule="auto"/>
        <w:rPr>
          <w:rFonts w:ascii="Tahoma" w:hAnsi="Tahoma" w:cs="Tahoma"/>
          <w:sz w:val="32"/>
        </w:rPr>
      </w:pPr>
    </w:p>
    <w:sectPr w:rsidR="001144F2" w:rsidRPr="00646198">
      <w:headerReference w:type="default" r:id="rId11"/>
      <w:footerReference w:type="default" r:id="rId12"/>
      <w:headerReference w:type="first" r:id="rId13"/>
      <w:pgSz w:w="11907" w:h="16839"/>
      <w:pgMar w:top="1148" w:right="700" w:bottom="1148" w:left="4622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BA6D6" w14:textId="77777777" w:rsidR="0045622B" w:rsidRDefault="0045622B">
      <w:pPr>
        <w:spacing w:after="0" w:line="240" w:lineRule="auto"/>
      </w:pPr>
      <w:r>
        <w:separator/>
      </w:r>
    </w:p>
  </w:endnote>
  <w:endnote w:type="continuationSeparator" w:id="0">
    <w:p w14:paraId="0B0233F3" w14:textId="77777777" w:rsidR="0045622B" w:rsidRDefault="0045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B69DD" w14:textId="77777777" w:rsidR="001144F2" w:rsidRDefault="00D305DB">
    <w:pPr>
      <w:pStyle w:val="alatunniste"/>
    </w:pPr>
    <w:r>
      <w:rPr>
        <w:noProof/>
      </w:rPr>
      <mc:AlternateContent>
        <mc:Choice Requires="wps">
          <w:drawing>
            <wp:anchor distT="0" distB="0" distL="365760" distR="365760" simplePos="0" relativeHeight="251659264" behindDoc="0" locked="0" layoutInCell="1" allowOverlap="0" wp14:anchorId="4B46C1F7" wp14:editId="748BF386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445770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DD65EA" w14:textId="77777777" w:rsidR="001144F2" w:rsidRDefault="00D305DB">
                          <w:pPr>
                            <w:pStyle w:val="Yhteystiedot"/>
                          </w:pPr>
                          <w:r>
                            <w:t xml:space="preserve">Sivu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82C3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7" o:spid="_x0000_s1027" type="#_x0000_t202" style="position:absolute;margin-left:0;margin-top:0;width:150pt;height:682.5pt;z-index:251659264;visibility:visible;mso-wrap-style:square;mso-width-percent:246;mso-height-percent:400;mso-left-percent:59;mso-wrap-distance-left:28.8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/odwIAAFYFAAAOAAAAZHJzL2Uyb0RvYy54bWysVEtP3DAQvlfqf7B8LwlU7NIVWbQFUVVC&#10;gAoVZ69jsxF+dTzZZPvrO3aShdJeqHpxJp5vxvP4Zk7PemvYVkFsvKv44UHJmXLS1417rPj3+8sP&#10;J5xFFK4WxjtV8Z2K/Gz5/t1pFxbqyG+8qRUwcuLiogsV3yCGRVFEuVFWxAMflCOl9mAF0i88FjWI&#10;jrxbUxyV5azoPNQBvFQx0u3FoOTL7F9rJfFG66iQmYpTbJhPyOc6ncXyVCweQYRNI8cwxD9EYUXj&#10;6NG9qwuBgrXQ/OHKNhJ89BoPpLeF17qRKudA2RyWr7K524igci5UnBj2ZYr/z6283t4Ca+qKzzlz&#10;wlKL7tVTxAbaFls2TwXqQlwQ7i4QEvvPvqdGT/eRLlPevQabvpQRIz2Vercvr+qRyWT0qTwuS1JJ&#10;0p3MZvP5cW5A8WweIOIX5S1LQsWB+pfLKrZXESkUgk6Q9Jrzl40xuYfGsa7is4/k8jcNWRiXblRm&#10;w+gmpTSEniXcGZUwxn1TmqqRM0gXmYfq3ADbCmKQkFI5zMlnv4ROKE1BvMVwxD9H9RbjIY/pZe9w&#10;b2wb5yFn/yrs+mkKWQ94KuSLvJOI/bofW7329Y46DX4YlhjkZUPduBIRbwXQdFAHaeLxhg5tPFXd&#10;jxJnGw8//3af8ERa0nLW0bRVPP5oBSjOzFdHdE6jOQkwCetJcK0991T+Q9olQWaRDADNJGrw9oEW&#10;wSq9QirhJL1V8fUknuMw87RIpFqtMogGMAi8cndBJtepG4lb9/2DgDASEIm7136aQ7F4xcMBm4kS&#10;Vi0SGzNJU0GHKo6FpuHN3B0XTdoOL/8z6nkdLn8BAAD//wMAUEsDBBQABgAIAAAAIQAQUbBl3AAA&#10;AAYBAAAPAAAAZHJzL2Rvd25yZXYueG1sTI9BS8NAEIXvgv9hGcGL2F1TLCVmU0Sohx6Upv0B0+yY&#10;RLOzIbtto7/e0YteBh7v8eZ7xWryvTrRGLvAFu5mBhRxHVzHjYX9bn27BBUTssM+MFn4pAir8vKi&#10;wNyFM2/pVKVGSQnHHC20KQ251rFuyWOchYFYvLcwekwix0a7Ec9S7nudGbPQHjuWDy0O9NRS/VEd&#10;vQX9QrvlVn9lG79/fn3fZDfDuiJrr6+mxwdQiab0F4YffEGHUpgO4cguqt6CDEm/V7y5MSIPEpov&#10;7g3ostD/8ctvAAAA//8DAFBLAQItABQABgAIAAAAIQC2gziS/gAAAOEBAAATAAAAAAAAAAAAAAAA&#10;AAAAAABbQ29udGVudF9UeXBlc10ueG1sUEsBAi0AFAAGAAgAAAAhADj9If/WAAAAlAEAAAsAAAAA&#10;AAAAAAAAAAAALwEAAF9yZWxzLy5yZWxzUEsBAi0AFAAGAAgAAAAhANE8L+h3AgAAVgUAAA4AAAAA&#10;AAAAAAAAAAAALgIAAGRycy9lMm9Eb2MueG1sUEsBAi0AFAAGAAgAAAAhABBRsGXcAAAABgEAAA8A&#10;AAAAAAAAAAAAAAAA0QQAAGRycy9kb3ducmV2LnhtbFBLBQYAAAAABAAEAPMAAADaBQAAAAA=&#10;" o:allowoverlap="f" filled="f" stroked="f" strokeweight=".5pt">
              <v:textbox style="mso-fit-shape-to-text:t" inset="0,0,0,0">
                <w:txbxContent>
                  <w:p w:rsidR="001144F2" w:rsidRDefault="00D305DB">
                    <w:pPr>
                      <w:pStyle w:val="Yhteystiedot"/>
                    </w:pPr>
                    <w:r>
                      <w:t xml:space="preserve">Sivu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82C3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28B81" w14:textId="77777777" w:rsidR="0045622B" w:rsidRDefault="0045622B">
      <w:pPr>
        <w:spacing w:after="0" w:line="240" w:lineRule="auto"/>
      </w:pPr>
      <w:r>
        <w:separator/>
      </w:r>
    </w:p>
  </w:footnote>
  <w:footnote w:type="continuationSeparator" w:id="0">
    <w:p w14:paraId="4838FD57" w14:textId="77777777" w:rsidR="0045622B" w:rsidRDefault="00456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25E42" w14:textId="77777777" w:rsidR="001144F2" w:rsidRDefault="00D305DB">
    <w:pPr>
      <w:pStyle w:val="yltunniste"/>
    </w:pPr>
    <w:r>
      <w:rPr>
        <w:noProof/>
      </w:rPr>
      <mc:AlternateContent>
        <mc:Choice Requires="wps">
          <w:drawing>
            <wp:anchor distT="0" distB="0" distL="365760" distR="365760" simplePos="0" relativeHeight="251668480" behindDoc="1" locked="0" layoutInCell="1" allowOverlap="1" wp14:anchorId="48977395" wp14:editId="7539F3B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2570480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uora yhdysviiv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0BC9AFB6" id="Suora yhdysviiva 2" o:spid="_x0000_s1026" style="position:absolute;z-index:-251648000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H83QEAABIEAAAOAAAAZHJzL2Uyb0RvYy54bWysU8tu2zAQvBfoPxC813q4SQrBcg4J0kvR&#10;Gk36AQy1tAjwBZLR4++7pGwlSIsCDXKhtOTO7M5wubuetCID+CCtaWm1KSkBw20nzbGlvx7uPn2h&#10;JERmOqasgZbOEOj1/uOH3egaqG1vVQeeIIkJzeha2sfomqIIvAfNwsY6MHgorNcsYuiPRefZiOxa&#10;FXVZXhaj9Z3zlkMIuHu7HNJ95hcCePwhRIBIVEuxt5hXn9fHtBb7HWuOnrle8lMb7A1daCYNFl2p&#10;bllk5MnLP6i05N4GK+KGW11YISSHrAHVVOUrNfc9c5C1oDnBrTaF96Pl34eDJ7JraU2JYRqv6P7J&#10;ekbmvpvDIOXASJ1cGl1oMPnGHPwpCu7gk+RJeJ2+KIZM2dl5dRamSDhu1left1iA40lVX1xty+x8&#10;8Qx2PsSvYDVJPy1V0iThrGHDtxCxIKaeU9K2MmRs6eX2osxZwSrZ3Uml0lmeHbhRngwMb51xDiZm&#10;DUjyIhMjZZA5KVu05L84K1hK/ASBzmD31VIkzeRr3ip5k5kwO8EEdrECT939C3jKT1DI8/o/4BWR&#10;K1sTV7CWxvq/tR2nc8tiyT87sOhOFjzabs63nK3BwcsKT48kTfbLOMOfn/L+NwAAAP//AwBQSwME&#10;FAAGAAgAAAAhAG74/6zZAAAAAwEAAA8AAABkcnMvZG93bnJldi54bWxMj8FOwzAQRO9I/Qdrkbgg&#10;ahciKCFOVVX0grjQ9sDRjZc4Il5Hsd2Gv2fhApeRVjOaeVutJt+LE46xC6RhMVcgkJpgO2o1HPbb&#10;myWImAxZ0wdCDV8YYVXPLipT2nCmNzztUiu4hGJpNLiUhlLK2Dj0Js7DgMTeRxi9SXyOrbSjOXO5&#10;7+WtUvfSm454wZkBNw6bz132GjYPMqv8aoMr7PvzdvGSr4uIWl9dTusnEAmn9BeGH3xGh5qZjiGT&#10;jaLXwI+kX2WvuANx5MjjUoGsK/mfvf4GAAD//wMAUEsBAi0AFAAGAAgAAAAhALaDOJL+AAAA4QEA&#10;ABMAAAAAAAAAAAAAAAAAAAAAAFtDb250ZW50X1R5cGVzXS54bWxQSwECLQAUAAYACAAAACEAOP0h&#10;/9YAAACUAQAACwAAAAAAAAAAAAAAAAAvAQAAX3JlbHMvLnJlbHNQSwECLQAUAAYACAAAACEALKdx&#10;/N0BAAASBAAADgAAAAAAAAAAAAAAAAAuAgAAZHJzL2Uyb0RvYy54bWxQSwECLQAUAAYACAAAACEA&#10;bvj/rNkAAAADAQAADwAAAAAAAAAAAAAAAAA3BAAAZHJzL2Rvd25yZXYueG1sUEsFBgAAAAAEAAQA&#10;8wAAAD0FAAAAAA=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0FEC1" w14:textId="77777777" w:rsidR="001144F2" w:rsidRDefault="00D305DB">
    <w:pPr>
      <w:pStyle w:val="yltunniste"/>
    </w:pPr>
    <w:r>
      <w:rPr>
        <w:noProof/>
      </w:rPr>
      <mc:AlternateContent>
        <mc:Choice Requires="wps">
          <w:drawing>
            <wp:anchor distT="0" distB="0" distL="365760" distR="365760" simplePos="0" relativeHeight="251666432" behindDoc="1" locked="0" layoutInCell="1" allowOverlap="1" wp14:anchorId="380A50DE" wp14:editId="7ECD31C8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2570480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Suora yhdysviiv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7A0D6B1B" id="Suora yhdysviiva 9" o:spid="_x0000_s1026" style="position:absolute;z-index:-251650048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AH3gEAABIEAAAOAAAAZHJzL2Uyb0RvYy54bWysU9tu1DAQfUfiHyy/s8lmaUujzfahVXlB&#10;sKLlA1xnvLHkm2w3l79n7GTTqiAkEC9Oxp5zZs7xeH8zakV68EFa09DtpqQEDLetNKeG/ni8//CJ&#10;khCZaZmyBho6QaA3h/fv9oOrobKdVS14giQm1INraBejq4si8A40CxvrwOChsF6ziKE/Fa1nA7Jr&#10;VVRleVkM1rfOWw4h4O7dfEgPmV8I4PGbEAEiUQ3F3mJefV6f0loc9qw+eeY6yZc22D90oZk0WHSl&#10;umORkWcvf6HSknsbrIgbbnVhhZAcsgZUsy3fqHnomIOsBc0JbrUp/D9a/rU/eiLbhl5TYpjGK3p4&#10;tp6RqWun0EvZM3KdXBpcqDH51hz9EgV39EnyKLxOXxRDxuzstDoLYyQcN6urj7uKEo4n2+rialdm&#10;54sXsPMhfgarSfppqJImCWc167+EiAUx9ZyStpUhQ0MvdxdlzgpWyfZeKpXO8uzArfKkZ3jrjHMw&#10;sUoakORVJkbK4GZSNmvJf3FSMJf4DgKdwe63c5E0k295twuvMpidYAK7WIFLd38CLvkJCnle/wa8&#10;InJla+IK1tJY/7u243huWcz5Zwdm3cmCJ9tO+ZazNTh42bnlkaTJfh1n+MtTPvwE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Ctt&#10;oAfeAQAAEg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304D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7812B0"/>
    <w:multiLevelType w:val="hybridMultilevel"/>
    <w:tmpl w:val="0F348B1E"/>
    <w:lvl w:ilvl="0" w:tplc="9D84525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47AB0"/>
    <w:multiLevelType w:val="hybridMultilevel"/>
    <w:tmpl w:val="D7C2BA36"/>
    <w:lvl w:ilvl="0" w:tplc="54EC712C">
      <w:start w:val="1"/>
      <w:numFmt w:val="bullet"/>
      <w:pStyle w:val="Merkittyluettelo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17AE0"/>
    <w:multiLevelType w:val="hybridMultilevel"/>
    <w:tmpl w:val="614028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B0D3D"/>
    <w:multiLevelType w:val="hybridMultilevel"/>
    <w:tmpl w:val="3258A5EA"/>
    <w:lvl w:ilvl="0" w:tplc="004A7578">
      <w:start w:val="1"/>
      <w:numFmt w:val="bullet"/>
      <w:pStyle w:val="Trkekohta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389929">
    <w:abstractNumId w:val="0"/>
  </w:num>
  <w:num w:numId="2" w16cid:durableId="693726898">
    <w:abstractNumId w:val="6"/>
  </w:num>
  <w:num w:numId="3" w16cid:durableId="1341659699">
    <w:abstractNumId w:val="6"/>
    <w:lvlOverride w:ilvl="0">
      <w:startOverride w:val="1"/>
    </w:lvlOverride>
  </w:num>
  <w:num w:numId="4" w16cid:durableId="1063328905">
    <w:abstractNumId w:val="2"/>
  </w:num>
  <w:num w:numId="5" w16cid:durableId="1305088508">
    <w:abstractNumId w:val="2"/>
    <w:lvlOverride w:ilvl="0">
      <w:startOverride w:val="1"/>
    </w:lvlOverride>
  </w:num>
  <w:num w:numId="6" w16cid:durableId="2023243057">
    <w:abstractNumId w:val="5"/>
  </w:num>
  <w:num w:numId="7" w16cid:durableId="1206677967">
    <w:abstractNumId w:val="2"/>
  </w:num>
  <w:num w:numId="8" w16cid:durableId="2080133222">
    <w:abstractNumId w:val="5"/>
  </w:num>
  <w:num w:numId="9" w16cid:durableId="1133519690">
    <w:abstractNumId w:val="2"/>
    <w:lvlOverride w:ilvl="0">
      <w:startOverride w:val="1"/>
    </w:lvlOverride>
  </w:num>
  <w:num w:numId="10" w16cid:durableId="691147346">
    <w:abstractNumId w:val="4"/>
  </w:num>
  <w:num w:numId="11" w16cid:durableId="1329089383">
    <w:abstractNumId w:val="2"/>
    <w:lvlOverride w:ilvl="0">
      <w:startOverride w:val="1"/>
    </w:lvlOverride>
  </w:num>
  <w:num w:numId="12" w16cid:durableId="640310381">
    <w:abstractNumId w:val="2"/>
  </w:num>
  <w:num w:numId="13" w16cid:durableId="151532986">
    <w:abstractNumId w:val="2"/>
  </w:num>
  <w:num w:numId="14" w16cid:durableId="1164783512">
    <w:abstractNumId w:val="2"/>
    <w:lvlOverride w:ilvl="0">
      <w:startOverride w:val="1"/>
    </w:lvlOverride>
  </w:num>
  <w:num w:numId="15" w16cid:durableId="1250313507">
    <w:abstractNumId w:val="7"/>
  </w:num>
  <w:num w:numId="16" w16cid:durableId="639578293">
    <w:abstractNumId w:val="2"/>
  </w:num>
  <w:num w:numId="17" w16cid:durableId="1370253731">
    <w:abstractNumId w:val="2"/>
    <w:lvlOverride w:ilvl="0">
      <w:startOverride w:val="1"/>
    </w:lvlOverride>
  </w:num>
  <w:num w:numId="18" w16cid:durableId="1799226264">
    <w:abstractNumId w:val="3"/>
  </w:num>
  <w:num w:numId="19" w16cid:durableId="1977371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1304"/>
  <w:hyphenationZone w:val="4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2B"/>
    <w:rsid w:val="001144F2"/>
    <w:rsid w:val="00176A9B"/>
    <w:rsid w:val="00182C39"/>
    <w:rsid w:val="0045622B"/>
    <w:rsid w:val="00646198"/>
    <w:rsid w:val="006F5D39"/>
    <w:rsid w:val="007263A6"/>
    <w:rsid w:val="007804A4"/>
    <w:rsid w:val="00944B52"/>
    <w:rsid w:val="009D70E0"/>
    <w:rsid w:val="00B45716"/>
    <w:rsid w:val="00D3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B2FAF9"/>
  <w15:chartTrackingRefBased/>
  <w15:docId w15:val="{5E5F2A3A-1FE1-435F-A30B-1C7221C9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lang w:val="fi-FI" w:eastAsia="fi-FI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">
    <w:name w:val="otsikko 1"/>
    <w:basedOn w:val="Normaali"/>
    <w:next w:val="Normaali"/>
    <w:link w:val="Otsikon1merkki"/>
    <w:uiPriority w:val="2"/>
    <w:qFormat/>
    <w:pPr>
      <w:spacing w:after="60" w:line="240" w:lineRule="auto"/>
      <w:outlineLvl w:val="0"/>
    </w:pPr>
    <w:rPr>
      <w:caps/>
      <w:color w:val="969696" w:themeColor="accent3"/>
    </w:rPr>
  </w:style>
  <w:style w:type="paragraph" w:customStyle="1" w:styleId="otsikko2">
    <w:name w:val="otsikko 2"/>
    <w:basedOn w:val="Normaali"/>
    <w:next w:val="Normaali"/>
    <w:link w:val="Otsikon2merkki"/>
    <w:uiPriority w:val="2"/>
    <w:unhideWhenUsed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customStyle="1" w:styleId="yltunniste">
    <w:name w:val="ylätunniste"/>
    <w:basedOn w:val="Normaali"/>
    <w:link w:val="Yltunnisteenmerkki"/>
    <w:uiPriority w:val="99"/>
    <w:unhideWhenUsed/>
    <w:pPr>
      <w:spacing w:after="0" w:line="240" w:lineRule="auto"/>
    </w:pPr>
  </w:style>
  <w:style w:type="character" w:customStyle="1" w:styleId="Yltunnisteenmerkki">
    <w:name w:val="Ylätunnisteen merkki"/>
    <w:basedOn w:val="Kappaleenoletusfontti"/>
    <w:link w:val="yltunniste"/>
    <w:uiPriority w:val="99"/>
  </w:style>
  <w:style w:type="paragraph" w:customStyle="1" w:styleId="alatunniste">
    <w:name w:val="alatunniste"/>
    <w:basedOn w:val="Normaali"/>
    <w:link w:val="Alatunnisteenmerkki"/>
    <w:uiPriority w:val="99"/>
    <w:unhideWhenUsed/>
    <w:pPr>
      <w:spacing w:after="0" w:line="240" w:lineRule="auto"/>
    </w:pPr>
  </w:style>
  <w:style w:type="character" w:customStyle="1" w:styleId="Alatunnisteenmerkki">
    <w:name w:val="Alatunnisteen merkki"/>
    <w:basedOn w:val="Kappaleenoletusfontti"/>
    <w:link w:val="alatunniste"/>
    <w:uiPriority w:val="99"/>
  </w:style>
  <w:style w:type="paragraph" w:styleId="Pivmr">
    <w:name w:val="Date"/>
    <w:basedOn w:val="Normaali"/>
    <w:next w:val="Normaali"/>
    <w:link w:val="PivmrChar"/>
    <w:uiPriority w:val="2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PivmrChar">
    <w:name w:val="Päivämäärä Char"/>
    <w:basedOn w:val="Kappaleenoletusfontti"/>
    <w:link w:val="Pivmr"/>
    <w:uiPriority w:val="2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Sulkeva">
    <w:name w:val="Sulkeva"/>
    <w:basedOn w:val="Normaali"/>
    <w:link w:val="Sulkevamerkki"/>
    <w:uiPriority w:val="2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Sulkevamerkki">
    <w:name w:val="Sulkeva merkki"/>
    <w:basedOn w:val="Kappaleenoletusfontti"/>
    <w:link w:val="Sulkeva"/>
    <w:uiPriority w:val="2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Vastaanottaja">
    <w:name w:val="Vastaanottaja"/>
    <w:basedOn w:val="Normaali"/>
    <w:uiPriority w:val="2"/>
    <w:qFormat/>
    <w:pPr>
      <w:spacing w:line="240" w:lineRule="auto"/>
      <w:contextualSpacing/>
    </w:pPr>
  </w:style>
  <w:style w:type="paragraph" w:styleId="Merkittyluettelo">
    <w:name w:val="List Bullet"/>
    <w:basedOn w:val="Normaali"/>
    <w:uiPriority w:val="1"/>
    <w:unhideWhenUsed/>
    <w:qFormat/>
    <w:pPr>
      <w:numPr>
        <w:numId w:val="4"/>
      </w:numPr>
      <w:contextualSpacing/>
    </w:p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Liite">
    <w:name w:val="Liite"/>
    <w:basedOn w:val="Normaali"/>
    <w:uiPriority w:val="10"/>
    <w:qFormat/>
    <w:rPr>
      <w:color w:val="7F7F7F" w:themeColor="text1" w:themeTint="80"/>
    </w:rPr>
  </w:style>
  <w:style w:type="paragraph" w:customStyle="1" w:styleId="Nimi">
    <w:name w:val="Nimi"/>
    <w:basedOn w:val="Normaali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Trkekohta">
    <w:name w:val="Tärkeä kohta"/>
    <w:basedOn w:val="Normaali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Yhteystiedot">
    <w:name w:val="Yhteystiedot"/>
    <w:basedOn w:val="Normaali"/>
    <w:uiPriority w:val="2"/>
    <w:qFormat/>
    <w:pPr>
      <w:spacing w:after="0"/>
    </w:pPr>
  </w:style>
  <w:style w:type="character" w:customStyle="1" w:styleId="Otsikon1merkki">
    <w:name w:val="Otsikon 1 merkki"/>
    <w:basedOn w:val="Kappaleenoletusfontti"/>
    <w:link w:val="otsikko1"/>
    <w:uiPriority w:val="2"/>
    <w:rPr>
      <w:caps/>
      <w:color w:val="969696" w:themeColor="accent3"/>
      <w:sz w:val="20"/>
    </w:rPr>
  </w:style>
  <w:style w:type="character" w:customStyle="1" w:styleId="Otsikon2merkki">
    <w:name w:val="Otsikon 2 merkki"/>
    <w:basedOn w:val="Kappaleenoletusfontti"/>
    <w:link w:val="otsikko2"/>
    <w:uiPriority w:val="2"/>
    <w:rPr>
      <w:rFonts w:asciiTheme="majorHAnsi" w:eastAsiaTheme="majorEastAsia" w:hAnsiTheme="majorHAnsi" w:cstheme="majorBidi"/>
      <w:sz w:val="26"/>
    </w:rPr>
  </w:style>
  <w:style w:type="paragraph" w:styleId="Luettelokappale">
    <w:name w:val="List Paragraph"/>
    <w:basedOn w:val="Normaali"/>
    <w:uiPriority w:val="34"/>
    <w:semiHidden/>
    <w:qFormat/>
    <w:rsid w:val="00456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kanasuo\AppData\Roaming\Microsoft\Templates\Hakemuskirje%20kronologiselle%20ansioluettelolle%20(perusmalli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46EAB512954BC891EC6117249F0A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9C4A15-8967-4593-9744-EBCBB9E61344}"/>
      </w:docPartPr>
      <w:docPartBody>
        <w:p w:rsidR="0091206F" w:rsidRDefault="005103B0" w:rsidP="005103B0">
          <w:pPr>
            <w:pStyle w:val="F746EAB512954BC891EC6117249F0A04"/>
          </w:pPr>
          <w:r>
            <w:t>[Oma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47AB0"/>
    <w:multiLevelType w:val="hybridMultilevel"/>
    <w:tmpl w:val="D7C2BA36"/>
    <w:lvl w:ilvl="0" w:tplc="54EC712C">
      <w:start w:val="1"/>
      <w:numFmt w:val="bullet"/>
      <w:pStyle w:val="Merkittyluettelo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8545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B0"/>
    <w:rsid w:val="005103B0"/>
    <w:rsid w:val="0091206F"/>
    <w:rsid w:val="009D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Merkittyluettelo">
    <w:name w:val="List Bullet"/>
    <w:basedOn w:val="Normaali"/>
    <w:uiPriority w:val="1"/>
    <w:unhideWhenUsed/>
    <w:qFormat/>
    <w:pPr>
      <w:numPr>
        <w:numId w:val="1"/>
      </w:numPr>
      <w:spacing w:after="480" w:line="300" w:lineRule="auto"/>
      <w:contextualSpacing/>
    </w:pPr>
    <w:rPr>
      <w:color w:val="000000" w:themeColor="text1"/>
      <w:sz w:val="20"/>
    </w:rPr>
  </w:style>
  <w:style w:type="paragraph" w:customStyle="1" w:styleId="F746EAB512954BC891EC6117249F0A04">
    <w:name w:val="F746EAB512954BC891EC6117249F0A04"/>
    <w:rsid w:val="00510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49DF47-8237-4E2C-BF28-3CFB9E5A8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40280-0D53-4FCF-A1A5-88696F09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Hakemuskirje kronologiselle ansioluettelolle (perusmalli)</Template>
  <TotalTime>1</TotalTime>
  <Pages>1</Pages>
  <Words>64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E- juniorit</dc:creator>
  <cp:keywords/>
  <cp:lastModifiedBy>Saku  Kanasuo</cp:lastModifiedBy>
  <cp:revision>2</cp:revision>
  <dcterms:created xsi:type="dcterms:W3CDTF">2024-12-10T10:08:00Z</dcterms:created>
  <dcterms:modified xsi:type="dcterms:W3CDTF">2024-12-10T10:08:00Z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TC028350519991</vt:lpwstr>
  </property>
</Properties>
</file>